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B8E" w:rsidRDefault="009C66BD" w:rsidP="009C66BD">
      <w:pPr>
        <w:ind w:firstLine="0"/>
        <w:jc w:val="center"/>
        <w:rPr>
          <w:b/>
        </w:rPr>
      </w:pPr>
      <w:r w:rsidRPr="00DF6DF4">
        <w:rPr>
          <w:b/>
        </w:rPr>
        <w:t xml:space="preserve">Маршрутизация пациента, нуждающегося в проведении </w:t>
      </w:r>
      <w:proofErr w:type="spellStart"/>
      <w:r w:rsidRPr="00DF6DF4">
        <w:rPr>
          <w:b/>
        </w:rPr>
        <w:t>кохлеарной</w:t>
      </w:r>
      <w:proofErr w:type="spellEnd"/>
      <w:r w:rsidRPr="00DF6DF4">
        <w:rPr>
          <w:b/>
        </w:rPr>
        <w:t xml:space="preserve"> </w:t>
      </w:r>
    </w:p>
    <w:p w:rsidR="009C66BD" w:rsidRPr="00DF6DF4" w:rsidRDefault="009C66BD" w:rsidP="009C66BD">
      <w:pPr>
        <w:ind w:firstLine="0"/>
        <w:jc w:val="center"/>
        <w:rPr>
          <w:b/>
        </w:rPr>
      </w:pPr>
      <w:r w:rsidRPr="00DF6DF4">
        <w:rPr>
          <w:b/>
        </w:rPr>
        <w:t>имплантации и последующей реабилитации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0"/>
      </w:tblGrid>
      <w:tr w:rsidR="009C66BD" w:rsidRPr="00DF6DF4" w:rsidTr="00EA121B">
        <w:trPr>
          <w:trHeight w:val="699"/>
        </w:trPr>
        <w:tc>
          <w:tcPr>
            <w:tcW w:w="9570" w:type="dxa"/>
          </w:tcPr>
          <w:p w:rsidR="009C66BD" w:rsidRPr="00DF6DF4" w:rsidRDefault="009C66BD" w:rsidP="00CE7815">
            <w:pPr>
              <w:pStyle w:val="Style2"/>
              <w:widowControl/>
              <w:jc w:val="center"/>
              <w:rPr>
                <w:rFonts w:ascii="Times New Roman" w:hAnsi="Times New Roman" w:cs="Times New Roman"/>
                <w:szCs w:val="20"/>
              </w:rPr>
            </w:pPr>
            <w:r w:rsidRPr="00DF6DF4">
              <w:rPr>
                <w:rStyle w:val="FontStyle12"/>
                <w:rFonts w:ascii="Times New Roman" w:hAnsi="Times New Roman" w:cs="Times New Roman"/>
                <w:sz w:val="24"/>
              </w:rPr>
              <w:t xml:space="preserve">Выявлены нарушения слуха у новорожденного по результатам </w:t>
            </w:r>
            <w:proofErr w:type="spellStart"/>
            <w:r w:rsidRPr="00DF6DF4">
              <w:rPr>
                <w:rStyle w:val="FontStyle12"/>
                <w:rFonts w:ascii="Times New Roman" w:hAnsi="Times New Roman" w:cs="Times New Roman"/>
                <w:sz w:val="24"/>
              </w:rPr>
              <w:t>аудиологического</w:t>
            </w:r>
            <w:proofErr w:type="spellEnd"/>
            <w:r w:rsidRPr="00DF6DF4">
              <w:rPr>
                <w:rStyle w:val="FontStyle12"/>
                <w:rFonts w:ascii="Times New Roman" w:hAnsi="Times New Roman" w:cs="Times New Roman"/>
                <w:sz w:val="24"/>
              </w:rPr>
              <w:t xml:space="preserve"> скрининга в родовспомогательном учреждении или детской поликлинике или имеются жалобы на снижение слуха.</w:t>
            </w:r>
          </w:p>
        </w:tc>
      </w:tr>
    </w:tbl>
    <w:p w:rsidR="009C66BD" w:rsidRPr="00DF6DF4" w:rsidRDefault="00A36290" w:rsidP="009C66BD">
      <w:r w:rsidRPr="00DF6DF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2367915</wp:posOffset>
                </wp:positionH>
                <wp:positionV relativeFrom="paragraph">
                  <wp:posOffset>-2540</wp:posOffset>
                </wp:positionV>
                <wp:extent cx="742950" cy="180975"/>
                <wp:effectExtent l="38100" t="0" r="19050" b="66675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4295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840C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186.45pt;margin-top:-.2pt;width:58.5pt;height:14.25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">
                <v:stroke endarrow="block"/>
              </v:shape>
            </w:pict>
          </mc:Fallback>
        </mc:AlternateConten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570"/>
      </w:tblGrid>
      <w:tr w:rsidR="009C66BD" w:rsidRPr="00DF6DF4" w:rsidTr="005D74EC">
        <w:trPr>
          <w:trHeight w:val="690"/>
          <w:jc w:val="center"/>
        </w:trPr>
        <w:tc>
          <w:tcPr>
            <w:tcW w:w="9570" w:type="dxa"/>
            <w:vAlign w:val="center"/>
          </w:tcPr>
          <w:p w:rsidR="009C66BD" w:rsidRPr="00DF6DF4" w:rsidRDefault="009C66BD" w:rsidP="00CE7815">
            <w:pPr>
              <w:pStyle w:val="Style6"/>
              <w:widowControl/>
              <w:spacing w:line="240" w:lineRule="exact"/>
              <w:ind w:right="29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DF6DF4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Поликлиника по месту жительства</w:t>
            </w:r>
          </w:p>
          <w:p w:rsidR="009C66BD" w:rsidRPr="00DF6DF4" w:rsidRDefault="009C66BD" w:rsidP="005D74E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DF6DF4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Консультации профильных специалистов при наличии показаний (врача-</w:t>
            </w:r>
            <w:proofErr w:type="spellStart"/>
            <w:r w:rsidRPr="00DF6DF4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оториноларин</w:t>
            </w:r>
            <w:proofErr w:type="spellEnd"/>
            <w:r w:rsidR="001B1C79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F6DF4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голога</w:t>
            </w:r>
            <w:proofErr w:type="spellEnd"/>
            <w:r w:rsidRPr="00DF6DF4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, врача-невролога и др.). Направление пациента к </w:t>
            </w:r>
            <w:proofErr w:type="spellStart"/>
            <w:r w:rsidRPr="00DF6DF4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сурдологу</w:t>
            </w:r>
            <w:proofErr w:type="spellEnd"/>
            <w:r w:rsidRPr="00DF6DF4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DF6DF4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К</w:t>
            </w:r>
            <w:r w:rsidR="00DF6DF4" w:rsidRPr="00DF6DF4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раево</w:t>
            </w:r>
            <w:r w:rsidR="00DF6DF4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й</w:t>
            </w:r>
            <w:r w:rsidR="00DF6DF4" w:rsidRPr="00DF6DF4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F6DF4" w:rsidRPr="00DF6DF4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сурдологическ</w:t>
            </w:r>
            <w:r w:rsidR="00DF6DF4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="00DF6DF4" w:rsidRPr="00DF6DF4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 центр</w:t>
            </w:r>
            <w:r w:rsidRPr="00DF6DF4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74EC">
              <w:rPr>
                <w:rFonts w:ascii="Times New Roman" w:hAnsi="Times New Roman" w:cs="Times New Roman"/>
                <w:sz w:val="24"/>
              </w:rPr>
              <w:t xml:space="preserve">(г. Хабаровск) или </w:t>
            </w:r>
            <w:proofErr w:type="spellStart"/>
            <w:r w:rsidR="005D74EC">
              <w:rPr>
                <w:rFonts w:ascii="Times New Roman" w:hAnsi="Times New Roman" w:cs="Times New Roman"/>
                <w:sz w:val="24"/>
              </w:rPr>
              <w:t>сурдологический</w:t>
            </w:r>
            <w:proofErr w:type="spellEnd"/>
            <w:r w:rsidR="005D74E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D74EC" w:rsidRPr="005D74EC">
              <w:rPr>
                <w:rFonts w:ascii="Times New Roman" w:hAnsi="Times New Roman" w:cs="Times New Roman"/>
                <w:sz w:val="24"/>
              </w:rPr>
              <w:t xml:space="preserve">кабинет </w:t>
            </w:r>
            <w:r w:rsidR="005D74EC" w:rsidRPr="001B1C79">
              <w:rPr>
                <w:rFonts w:ascii="Times New Roman" w:hAnsi="Times New Roman" w:cs="Times New Roman"/>
                <w:sz w:val="24"/>
              </w:rPr>
              <w:t>(г. Комсомольск</w:t>
            </w:r>
            <w:r w:rsidR="001B1C79">
              <w:rPr>
                <w:rFonts w:ascii="Times New Roman" w:hAnsi="Times New Roman" w:cs="Times New Roman"/>
                <w:sz w:val="24"/>
              </w:rPr>
              <w:t>-на-Амуре</w:t>
            </w:r>
            <w:bookmarkStart w:id="0" w:name="_GoBack"/>
            <w:bookmarkEnd w:id="0"/>
            <w:r w:rsidR="005D74EC" w:rsidRPr="001B1C79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</w:tbl>
    <w:p w:rsidR="005D74EC" w:rsidRDefault="005D74EC" w:rsidP="009C66BD">
      <w:r w:rsidRPr="00DF6DF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EF52F02" wp14:editId="5F192C14">
                <wp:simplePos x="0" y="0"/>
                <wp:positionH relativeFrom="column">
                  <wp:posOffset>2898099</wp:posOffset>
                </wp:positionH>
                <wp:positionV relativeFrom="paragraph">
                  <wp:posOffset>14102</wp:posOffset>
                </wp:positionV>
                <wp:extent cx="2291937" cy="172085"/>
                <wp:effectExtent l="0" t="0" r="51435" b="94615"/>
                <wp:wrapNone/>
                <wp:docPr id="1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1937" cy="172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2EAD03" id="AutoShape 9" o:spid="_x0000_s1026" type="#_x0000_t32" style="position:absolute;margin-left:228.2pt;margin-top:1.1pt;width:180.45pt;height:13.5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">
                <v:stroke endarrow="block"/>
              </v:shape>
            </w:pict>
          </mc:Fallback>
        </mc:AlternateContent>
      </w:r>
      <w:r w:rsidRPr="00DF6DF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F476FBC" wp14:editId="62964487">
                <wp:simplePos x="0" y="0"/>
                <wp:positionH relativeFrom="column">
                  <wp:posOffset>1419621</wp:posOffset>
                </wp:positionH>
                <wp:positionV relativeFrom="paragraph">
                  <wp:posOffset>14102</wp:posOffset>
                </wp:positionV>
                <wp:extent cx="1477950" cy="172192"/>
                <wp:effectExtent l="38100" t="0" r="27305" b="94615"/>
                <wp:wrapNone/>
                <wp:docPr id="1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77950" cy="17219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3E60CB" id="AutoShape 9" o:spid="_x0000_s1026" type="#_x0000_t32" style="position:absolute;margin-left:111.8pt;margin-top:1.1pt;width:116.35pt;height:13.55pt;flip:x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">
                <v:stroke endarrow="block"/>
              </v:shape>
            </w:pict>
          </mc:Fallback>
        </mc:AlternateConten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1843"/>
        <w:gridCol w:w="2977"/>
      </w:tblGrid>
      <w:tr w:rsidR="005D74EC" w:rsidRPr="00DF6DF4" w:rsidTr="005D74E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EC" w:rsidRPr="00DF6DF4" w:rsidRDefault="005D74EC" w:rsidP="00AB2714">
            <w:pPr>
              <w:pStyle w:val="Style6"/>
              <w:widowControl/>
              <w:spacing w:line="238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DF4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 xml:space="preserve">Краевой </w:t>
            </w:r>
            <w:proofErr w:type="spellStart"/>
            <w:r w:rsidRPr="00DF6DF4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сурдологический</w:t>
            </w:r>
            <w:proofErr w:type="spellEnd"/>
            <w:r w:rsidRPr="00DF6DF4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 xml:space="preserve"> центр КГБУЗ «Краевая клиническая больница № 1» им</w:t>
            </w:r>
            <w:r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ени</w:t>
            </w:r>
            <w:r w:rsidRPr="00DF6DF4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 xml:space="preserve"> проф</w:t>
            </w:r>
            <w:r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ессора</w:t>
            </w:r>
            <w:r w:rsidRPr="00DF6DF4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 xml:space="preserve"> С.И. Сергеева министерства здравоохранения Хабаровского края (г. </w:t>
            </w:r>
            <w:r w:rsidRPr="00DF6DF4">
              <w:rPr>
                <w:rFonts w:ascii="Times New Roman" w:hAnsi="Times New Roman" w:cs="Times New Roman"/>
                <w:b/>
              </w:rPr>
              <w:t>Хабаровск</w:t>
            </w:r>
            <w:r w:rsidRPr="00DF6DF4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, ул</w:t>
            </w:r>
            <w:r w:rsidRPr="00DF6DF4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.</w:t>
            </w:r>
            <w:r w:rsidRPr="00DF6DF4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 Краснодарская, 9,</w:t>
            </w: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DF4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контактный телефон </w:t>
            </w: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(4212) 39 05 60, 39 04 81, 39 05 22</w:t>
            </w:r>
            <w:r w:rsidRPr="00DF6DF4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D74EC" w:rsidRPr="00DF6DF4" w:rsidRDefault="005D74EC" w:rsidP="00AB2714">
            <w:pPr>
              <w:pStyle w:val="Style6"/>
              <w:widowControl/>
              <w:spacing w:line="238" w:lineRule="exact"/>
              <w:ind w:left="-108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13AE38DC" wp14:editId="1DC81648">
                      <wp:simplePos x="0" y="0"/>
                      <wp:positionH relativeFrom="column">
                        <wp:posOffset>-64292</wp:posOffset>
                      </wp:positionH>
                      <wp:positionV relativeFrom="paragraph">
                        <wp:posOffset>468184</wp:posOffset>
                      </wp:positionV>
                      <wp:extent cx="1169324" cy="11876"/>
                      <wp:effectExtent l="38100" t="57150" r="0" b="102870"/>
                      <wp:wrapNone/>
                      <wp:docPr id="17" name="Прямая со стрелко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69324" cy="11876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23B1B6" id="Прямая со стрелкой 17" o:spid="_x0000_s1026" type="#_x0000_t32" style="position:absolute;margin-left:-5.05pt;margin-top:36.85pt;width:92.05pt;height:.95pt;flip:x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" strokecolor="black [3213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4EC" w:rsidRPr="00DF6DF4" w:rsidRDefault="005D74EC" w:rsidP="00AB2714">
            <w:pPr>
              <w:pStyle w:val="Style6"/>
              <w:widowControl/>
              <w:spacing w:line="238" w:lineRule="exact"/>
              <w:ind w:left="-108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6DF4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Сурдологический</w:t>
            </w:r>
            <w:proofErr w:type="spellEnd"/>
            <w:r w:rsidRPr="00DF6DF4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 кабинет </w:t>
            </w: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КГБУЗ «</w:t>
            </w:r>
            <w:r w:rsidRPr="00CE7815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Территориальный консультативно-диагностический центр</w:t>
            </w: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»</w:t>
            </w:r>
            <w:r w:rsidRPr="00CE7815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DF4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министерства здравоохранения Хабаровского края</w:t>
            </w: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67589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г. Комсомольск-на-Амуре, ул. Димитрова, 12</w:t>
            </w: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F6DF4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  <w:r w:rsidRPr="00867589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 (4217) </w:t>
            </w:r>
            <w:r w:rsidRPr="00291E8E">
              <w:rPr>
                <w:rFonts w:ascii="Times New Roman" w:eastAsia="Times New Roman" w:hAnsi="Times New Roman" w:cs="Times New Roman"/>
                <w:b/>
              </w:rPr>
              <w:t xml:space="preserve">24 16 71, </w:t>
            </w:r>
            <w:r>
              <w:rPr>
                <w:rFonts w:ascii="Times New Roman" w:eastAsia="Times New Roman" w:hAnsi="Times New Roman" w:cs="Times New Roman"/>
                <w:b/>
              </w:rPr>
              <w:t>24 16 81, 24 16 91</w:t>
            </w: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D74EC" w:rsidRPr="00DF6DF4" w:rsidTr="005D74EC">
        <w:trPr>
          <w:trHeight w:val="548"/>
        </w:trPr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4EC" w:rsidRPr="00DF6DF4" w:rsidRDefault="005D74EC" w:rsidP="00AB2714">
            <w:pPr>
              <w:pStyle w:val="Style6"/>
              <w:spacing w:line="238" w:lineRule="exact"/>
              <w:jc w:val="center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6DF4">
              <w:rPr>
                <w:rStyle w:val="FontStyle12"/>
                <w:rFonts w:ascii="Times New Roman" w:hAnsi="Times New Roman" w:cs="Times New Roman"/>
                <w:sz w:val="24"/>
              </w:rPr>
              <w:t>Аудиологическое</w:t>
            </w:r>
            <w:proofErr w:type="spellEnd"/>
            <w:r w:rsidRPr="00DF6DF4">
              <w:rPr>
                <w:rStyle w:val="FontStyle12"/>
                <w:rFonts w:ascii="Times New Roman" w:hAnsi="Times New Roman" w:cs="Times New Roman"/>
                <w:sz w:val="24"/>
              </w:rPr>
              <w:t xml:space="preserve"> обследование, установление предварительного и окончательного диагноза </w:t>
            </w:r>
            <w:proofErr w:type="spellStart"/>
            <w:r w:rsidRPr="00DF6DF4">
              <w:rPr>
                <w:rStyle w:val="FontStyle12"/>
                <w:rFonts w:ascii="Times New Roman" w:hAnsi="Times New Roman" w:cs="Times New Roman"/>
                <w:sz w:val="24"/>
              </w:rPr>
              <w:t>нейросенсонсорной</w:t>
            </w:r>
            <w:proofErr w:type="spellEnd"/>
            <w:r w:rsidRPr="00DF6DF4">
              <w:rPr>
                <w:rStyle w:val="FontStyle12"/>
                <w:rFonts w:ascii="Times New Roman" w:hAnsi="Times New Roman" w:cs="Times New Roman"/>
                <w:sz w:val="24"/>
              </w:rPr>
              <w:t xml:space="preserve"> тугоухости или глухоты, определение показаний или противопоказаний для проведения операции </w:t>
            </w:r>
            <w:proofErr w:type="spellStart"/>
            <w:r w:rsidRPr="00DF6DF4">
              <w:rPr>
                <w:rStyle w:val="FontStyle12"/>
                <w:rFonts w:ascii="Times New Roman" w:hAnsi="Times New Roman" w:cs="Times New Roman"/>
                <w:sz w:val="24"/>
              </w:rPr>
              <w:t>кохлеарной</w:t>
            </w:r>
            <w:proofErr w:type="spellEnd"/>
            <w:r w:rsidRPr="00DF6DF4">
              <w:rPr>
                <w:rStyle w:val="FontStyle12"/>
                <w:rFonts w:ascii="Times New Roman" w:hAnsi="Times New Roman" w:cs="Times New Roman"/>
                <w:sz w:val="24"/>
              </w:rPr>
              <w:t xml:space="preserve"> имплантации (далее - КИ). Информирование родителей.</w:t>
            </w:r>
            <w:r w:rsidRPr="00DF6DF4">
              <w:rPr>
                <w:rStyle w:val="a5"/>
                <w:rFonts w:ascii="Times New Roman" w:hAnsi="Times New Roman" w:cs="Times New Roman"/>
                <w:sz w:val="28"/>
              </w:rPr>
              <w:t xml:space="preserve"> </w:t>
            </w:r>
            <w:r w:rsidRPr="00DF6DF4">
              <w:rPr>
                <w:rStyle w:val="FontStyle12"/>
                <w:rFonts w:ascii="Times New Roman" w:hAnsi="Times New Roman" w:cs="Times New Roman"/>
                <w:sz w:val="24"/>
              </w:rPr>
              <w:t xml:space="preserve">Подготовка пакета документов в комиссию по отбору пациентов на высокотехнологическую медицинскую помощь (далее - ВМП) министерства здравоохранения </w:t>
            </w:r>
            <w:r>
              <w:rPr>
                <w:rStyle w:val="FontStyle12"/>
                <w:rFonts w:ascii="Times New Roman" w:hAnsi="Times New Roman" w:cs="Times New Roman"/>
                <w:sz w:val="24"/>
              </w:rPr>
              <w:t>Хабаровского</w:t>
            </w:r>
            <w:r w:rsidRPr="00DF6DF4">
              <w:rPr>
                <w:rStyle w:val="FontStyle12"/>
                <w:rFonts w:ascii="Times New Roman" w:hAnsi="Times New Roman" w:cs="Times New Roman"/>
                <w:sz w:val="24"/>
              </w:rPr>
              <w:t xml:space="preserve"> края.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D74EC" w:rsidRPr="00DF6DF4" w:rsidRDefault="005D74EC" w:rsidP="00AB2714">
            <w:pPr>
              <w:pStyle w:val="Style6"/>
              <w:widowControl/>
              <w:spacing w:line="238" w:lineRule="exact"/>
              <w:ind w:left="-108"/>
              <w:jc w:val="center"/>
              <w:rPr>
                <w:noProof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EC" w:rsidRPr="00DF6DF4" w:rsidRDefault="005D74EC" w:rsidP="00AB2714">
            <w:pPr>
              <w:pStyle w:val="Style6"/>
              <w:widowControl/>
              <w:spacing w:line="238" w:lineRule="exact"/>
              <w:ind w:left="-108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4EC" w:rsidRPr="00DF6DF4" w:rsidTr="005D74EC">
        <w:tc>
          <w:tcPr>
            <w:tcW w:w="4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EC" w:rsidRPr="00DF6DF4" w:rsidRDefault="005D74EC" w:rsidP="00AB2714">
            <w:pPr>
              <w:pStyle w:val="Style6"/>
              <w:widowControl/>
              <w:spacing w:line="238" w:lineRule="exact"/>
              <w:jc w:val="center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D74EC" w:rsidRPr="00DF6DF4" w:rsidRDefault="005D74EC" w:rsidP="00AB2714">
            <w:pPr>
              <w:pStyle w:val="Style6"/>
              <w:widowControl/>
              <w:spacing w:line="238" w:lineRule="exact"/>
              <w:ind w:left="-108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EC" w:rsidRPr="00DF6DF4" w:rsidRDefault="005D74EC" w:rsidP="00F0791F">
            <w:pPr>
              <w:pStyle w:val="Style6"/>
              <w:widowControl/>
              <w:spacing w:line="238" w:lineRule="exact"/>
              <w:ind w:left="-108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6DF4">
              <w:rPr>
                <w:rStyle w:val="FontStyle12"/>
                <w:rFonts w:ascii="Times New Roman" w:hAnsi="Times New Roman" w:cs="Times New Roman"/>
                <w:sz w:val="24"/>
              </w:rPr>
              <w:t>Аудиологическое</w:t>
            </w:r>
            <w:proofErr w:type="spellEnd"/>
            <w:r w:rsidRPr="00DF6DF4">
              <w:rPr>
                <w:rStyle w:val="FontStyle12"/>
                <w:rFonts w:ascii="Times New Roman" w:hAnsi="Times New Roman" w:cs="Times New Roman"/>
                <w:sz w:val="24"/>
              </w:rPr>
              <w:t xml:space="preserve"> обследование, установление предварительного диагноза </w:t>
            </w:r>
            <w:proofErr w:type="spellStart"/>
            <w:r w:rsidRPr="00DF6DF4">
              <w:rPr>
                <w:rStyle w:val="FontStyle12"/>
                <w:rFonts w:ascii="Times New Roman" w:hAnsi="Times New Roman" w:cs="Times New Roman"/>
                <w:sz w:val="24"/>
              </w:rPr>
              <w:t>нейросенсонсорной</w:t>
            </w:r>
            <w:proofErr w:type="spellEnd"/>
            <w:r w:rsidRPr="00DF6DF4">
              <w:rPr>
                <w:rStyle w:val="FontStyle12"/>
                <w:rFonts w:ascii="Times New Roman" w:hAnsi="Times New Roman" w:cs="Times New Roman"/>
                <w:sz w:val="24"/>
              </w:rPr>
              <w:t xml:space="preserve"> тугоухости или глухоты</w:t>
            </w:r>
          </w:p>
        </w:tc>
      </w:tr>
    </w:tbl>
    <w:p w:rsidR="009C66BD" w:rsidRPr="00DF6DF4" w:rsidRDefault="005D74EC" w:rsidP="009C66BD">
      <w:r w:rsidRPr="00DF6DF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55C71F98" wp14:editId="5313FA3C">
                <wp:simplePos x="0" y="0"/>
                <wp:positionH relativeFrom="column">
                  <wp:posOffset>1406402</wp:posOffset>
                </wp:positionH>
                <wp:positionV relativeFrom="paragraph">
                  <wp:posOffset>-1905</wp:posOffset>
                </wp:positionV>
                <wp:extent cx="736888" cy="200025"/>
                <wp:effectExtent l="0" t="0" r="101600" b="66675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888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3E78C" id="AutoShape 2" o:spid="_x0000_s1026" type="#_x0000_t32" style="position:absolute;margin-left:110.75pt;margin-top:-.15pt;width:58pt;height:15.7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">
                <v:stroke endarrow="block"/>
              </v:shape>
            </w:pict>
          </mc:Fallback>
        </mc:AlternateContent>
      </w:r>
      <w:r w:rsidR="00A53B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239003AF" wp14:editId="66EA253E">
                <wp:simplePos x="0" y="0"/>
                <wp:positionH relativeFrom="column">
                  <wp:posOffset>2457450</wp:posOffset>
                </wp:positionH>
                <wp:positionV relativeFrom="paragraph">
                  <wp:posOffset>1105535</wp:posOffset>
                </wp:positionV>
                <wp:extent cx="819150" cy="228600"/>
                <wp:effectExtent l="0" t="0" r="76200" b="76200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915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FDEDDD" id="AutoShape 5" o:spid="_x0000_s1026" type="#_x0000_t32" style="position:absolute;margin-left:193.5pt;margin-top:87.05pt;width:64.5pt;height:18pt;z-index:251635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">
                <v:stroke endarrow="block"/>
              </v:shape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0"/>
      </w:tblGrid>
      <w:tr w:rsidR="009C66BD" w:rsidRPr="00DF6DF4" w:rsidTr="00603B7C">
        <w:tc>
          <w:tcPr>
            <w:tcW w:w="9571" w:type="dxa"/>
          </w:tcPr>
          <w:p w:rsidR="009C66BD" w:rsidRPr="00CE7815" w:rsidRDefault="009C66BD" w:rsidP="00603B7C">
            <w:pPr>
              <w:pStyle w:val="Style5"/>
              <w:widowControl/>
              <w:spacing w:line="238" w:lineRule="exact"/>
              <w:ind w:left="202"/>
              <w:rPr>
                <w:rFonts w:ascii="Times New Roman" w:hAnsi="Times New Roman" w:cs="Times New Roman"/>
                <w:b/>
              </w:rPr>
            </w:pPr>
            <w:r w:rsidRPr="00CE7815">
              <w:rPr>
                <w:rFonts w:ascii="Times New Roman" w:hAnsi="Times New Roman" w:cs="Times New Roman"/>
                <w:b/>
              </w:rPr>
              <w:t xml:space="preserve">Министерство здравоохранения </w:t>
            </w:r>
            <w:r w:rsidR="00CE7815" w:rsidRPr="00CE7815">
              <w:rPr>
                <w:rFonts w:ascii="Times New Roman" w:hAnsi="Times New Roman" w:cs="Times New Roman"/>
                <w:b/>
              </w:rPr>
              <w:t>Хабаровс</w:t>
            </w:r>
            <w:r w:rsidRPr="00CE7815">
              <w:rPr>
                <w:rFonts w:ascii="Times New Roman" w:hAnsi="Times New Roman" w:cs="Times New Roman"/>
                <w:b/>
              </w:rPr>
              <w:t>кого края (</w:t>
            </w:r>
            <w:r w:rsidR="00CE7815" w:rsidRPr="00CE7815">
              <w:rPr>
                <w:rFonts w:ascii="Times New Roman" w:hAnsi="Times New Roman" w:cs="Times New Roman"/>
                <w:b/>
              </w:rPr>
              <w:t>г. Хабаровск, ул. Муравьева-Амурского, 32</w:t>
            </w:r>
            <w:r w:rsidRPr="00CE7815">
              <w:rPr>
                <w:rFonts w:ascii="Times New Roman" w:hAnsi="Times New Roman" w:cs="Times New Roman"/>
                <w:b/>
              </w:rPr>
              <w:t xml:space="preserve">, контактный телефон </w:t>
            </w:r>
            <w:r w:rsidR="00CE7815" w:rsidRPr="00CE7815">
              <w:rPr>
                <w:rFonts w:ascii="Times New Roman" w:hAnsi="Times New Roman" w:cs="Times New Roman"/>
                <w:b/>
              </w:rPr>
              <w:t>(4212) 40 24 98, 40 23 22</w:t>
            </w:r>
            <w:r w:rsidRPr="00CE7815">
              <w:rPr>
                <w:rFonts w:ascii="Times New Roman" w:hAnsi="Times New Roman" w:cs="Times New Roman"/>
                <w:b/>
              </w:rPr>
              <w:t>)</w:t>
            </w:r>
          </w:p>
          <w:p w:rsidR="009C66BD" w:rsidRPr="00CE7815" w:rsidRDefault="009C66BD" w:rsidP="00CE7815">
            <w:pPr>
              <w:pStyle w:val="Style5"/>
              <w:widowControl/>
              <w:spacing w:line="238" w:lineRule="exact"/>
              <w:jc w:val="both"/>
              <w:rPr>
                <w:rFonts w:ascii="Times New Roman" w:hAnsi="Times New Roman" w:cs="Times New Roman"/>
              </w:rPr>
            </w:pPr>
            <w:r w:rsidRPr="00CE7815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Комиссия по отбору пациентов на высокотехнологичную медицинскую помощь (далее - ВМП).</w:t>
            </w:r>
            <w:r w:rsidR="00CE7815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815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Оформление «Талона-направления на ВМП» в информационно-аналитической системе Минздрава России - представление информации о пациенте в Федеральное государственное бюджетное учреждение, в котором проводятся операции КИ.</w:t>
            </w:r>
          </w:p>
        </w:tc>
      </w:tr>
    </w:tbl>
    <w:p w:rsidR="000C5FD7" w:rsidRDefault="000C5FD7" w:rsidP="009C66B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0"/>
      </w:tblGrid>
      <w:tr w:rsidR="009C66BD" w:rsidRPr="00DF6DF4" w:rsidTr="000C5FD7">
        <w:tc>
          <w:tcPr>
            <w:tcW w:w="9570" w:type="dxa"/>
          </w:tcPr>
          <w:p w:rsidR="00E70B8E" w:rsidRDefault="009C66BD" w:rsidP="00E70B8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CE7815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бюджетное учреждение (далее-ФГБУ) </w:t>
            </w:r>
            <w:r w:rsidR="00E70B8E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CE7815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66BD" w:rsidRPr="00CE7815" w:rsidRDefault="009C66BD" w:rsidP="00E70B8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CE7815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центр, выполняющий </w:t>
            </w:r>
            <w:proofErr w:type="spellStart"/>
            <w:r w:rsidRPr="00CE7815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кохлеарную</w:t>
            </w:r>
            <w:proofErr w:type="spellEnd"/>
            <w:r w:rsidRPr="00CE7815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 имплантацию</w:t>
            </w:r>
          </w:p>
          <w:p w:rsidR="009C66BD" w:rsidRPr="00CE7815" w:rsidRDefault="009C66BD" w:rsidP="00E70B8E">
            <w:pPr>
              <w:pStyle w:val="Style1"/>
              <w:widowControl/>
              <w:rPr>
                <w:rFonts w:ascii="Times New Roman" w:hAnsi="Times New Roman" w:cs="Times New Roman"/>
                <w:b/>
              </w:rPr>
            </w:pPr>
            <w:r w:rsidRPr="00CE7815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 xml:space="preserve">Госпитализация, дополнительное </w:t>
            </w:r>
            <w:proofErr w:type="spellStart"/>
            <w:r w:rsidRPr="00CE7815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аудиологическое</w:t>
            </w:r>
            <w:proofErr w:type="spellEnd"/>
            <w:r w:rsidRPr="00CE7815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 xml:space="preserve"> и общесоматическое обследование (при необходимости), операция </w:t>
            </w:r>
            <w:r w:rsidRPr="00CE7815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КИ</w:t>
            </w:r>
            <w:r w:rsidRPr="00CE7815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A53B14" w:rsidRDefault="00A53B14" w:rsidP="009C66B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9D69D94" wp14:editId="4968000C">
                <wp:simplePos x="0" y="0"/>
                <wp:positionH relativeFrom="column">
                  <wp:posOffset>3114675</wp:posOffset>
                </wp:positionH>
                <wp:positionV relativeFrom="paragraph">
                  <wp:posOffset>0</wp:posOffset>
                </wp:positionV>
                <wp:extent cx="676275" cy="200025"/>
                <wp:effectExtent l="0" t="0" r="85725" b="6667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6FA916" id="AutoShape 3" o:spid="_x0000_s1026" type="#_x0000_t32" style="position:absolute;margin-left:245.25pt;margin-top:0;width:53.25pt;height:15.75pt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w:t xml:space="preserve"> </w: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5D69890" wp14:editId="04A79BBE">
                <wp:simplePos x="0" y="0"/>
                <wp:positionH relativeFrom="column">
                  <wp:posOffset>2367280</wp:posOffset>
                </wp:positionH>
                <wp:positionV relativeFrom="paragraph">
                  <wp:posOffset>8255</wp:posOffset>
                </wp:positionV>
                <wp:extent cx="742950" cy="190500"/>
                <wp:effectExtent l="38100" t="0" r="19050" b="76200"/>
                <wp:wrapNone/>
                <wp:docPr id="1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4295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DD4E6" id="AutoShape 5" o:spid="_x0000_s1026" type="#_x0000_t32" style="position:absolute;margin-left:186.4pt;margin-top:.65pt;width:58.5pt;height:15pt;flip:x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">
                <v:stroke endarrow="block"/>
              </v:shape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784"/>
      </w:tblGrid>
      <w:tr w:rsidR="00A53B14" w:rsidRPr="00DF6DF4" w:rsidTr="00EA121B">
        <w:tc>
          <w:tcPr>
            <w:tcW w:w="4786" w:type="dxa"/>
          </w:tcPr>
          <w:p w:rsidR="00695087" w:rsidRPr="00695087" w:rsidRDefault="00695087" w:rsidP="00695087">
            <w:pPr>
              <w:autoSpaceDE w:val="0"/>
              <w:autoSpaceDN w:val="0"/>
              <w:adjustRightInd w:val="0"/>
              <w:spacing w:line="238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50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Краевой </w:t>
            </w:r>
            <w:proofErr w:type="spellStart"/>
            <w:r w:rsidRPr="006950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сурдологический</w:t>
            </w:r>
            <w:proofErr w:type="spellEnd"/>
            <w:r w:rsidRPr="006950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 </w:t>
            </w:r>
          </w:p>
          <w:p w:rsidR="00A53B14" w:rsidRPr="00DF6DF4" w:rsidRDefault="00695087" w:rsidP="00695087">
            <w:pPr>
              <w:pStyle w:val="Style6"/>
              <w:widowControl/>
              <w:spacing w:line="238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087">
              <w:rPr>
                <w:rFonts w:ascii="Times New Roman" w:eastAsia="Calibri" w:hAnsi="Times New Roman" w:cs="Times New Roman"/>
                <w:b/>
                <w:lang w:eastAsia="en-US"/>
              </w:rPr>
              <w:t>(г. Хабаровск</w:t>
            </w:r>
            <w:r w:rsidRPr="00695087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)</w:t>
            </w:r>
          </w:p>
        </w:tc>
        <w:tc>
          <w:tcPr>
            <w:tcW w:w="4784" w:type="dxa"/>
          </w:tcPr>
          <w:p w:rsidR="00695087" w:rsidRPr="00695087" w:rsidRDefault="00695087" w:rsidP="00695087">
            <w:pPr>
              <w:pStyle w:val="Style6"/>
              <w:spacing w:line="238" w:lineRule="exact"/>
              <w:ind w:left="-108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5087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Сурдологический</w:t>
            </w:r>
            <w:proofErr w:type="spellEnd"/>
            <w:r w:rsidRPr="00695087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 кабинет </w:t>
            </w:r>
          </w:p>
          <w:p w:rsidR="00A53B14" w:rsidRPr="00DF6DF4" w:rsidRDefault="00695087" w:rsidP="00695087">
            <w:pPr>
              <w:pStyle w:val="Style6"/>
              <w:widowControl/>
              <w:spacing w:line="238" w:lineRule="exact"/>
              <w:ind w:left="-108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695087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(г. Комсомольск-на-Амуре)</w:t>
            </w:r>
          </w:p>
        </w:tc>
      </w:tr>
      <w:tr w:rsidR="00A53B14" w:rsidRPr="00DF6DF4" w:rsidTr="008D7A2D">
        <w:tc>
          <w:tcPr>
            <w:tcW w:w="9570" w:type="dxa"/>
            <w:gridSpan w:val="2"/>
          </w:tcPr>
          <w:p w:rsidR="00A53B14" w:rsidRPr="00867589" w:rsidRDefault="00A53B14" w:rsidP="008D7A2D">
            <w:pPr>
              <w:pStyle w:val="Style1"/>
              <w:widowControl/>
              <w:spacing w:before="29" w:line="238" w:lineRule="exact"/>
              <w:ind w:left="-142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0C5FD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Получение направления на подключение речевого процессора </w:t>
            </w:r>
            <w:r>
              <w:rPr>
                <w:rFonts w:ascii="Times New Roman" w:hAnsi="Times New Roman" w:cs="Times New Roman"/>
              </w:rPr>
              <w:t>в ФГБУ, где выполнялась КИ</w:t>
            </w:r>
          </w:p>
        </w:tc>
      </w:tr>
    </w:tbl>
    <w:p w:rsidR="00A53B14" w:rsidRDefault="00695087" w:rsidP="009C66B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62F7662D" wp14:editId="4817B53F">
                <wp:simplePos x="0" y="0"/>
                <wp:positionH relativeFrom="column">
                  <wp:posOffset>2643505</wp:posOffset>
                </wp:positionH>
                <wp:positionV relativeFrom="paragraph">
                  <wp:posOffset>3099</wp:posOffset>
                </wp:positionV>
                <wp:extent cx="819150" cy="228600"/>
                <wp:effectExtent l="0" t="0" r="76200" b="76200"/>
                <wp:wrapNone/>
                <wp:docPr id="1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915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78AF6E" id="AutoShape 5" o:spid="_x0000_s1026" type="#_x0000_t32" style="position:absolute;margin-left:208.15pt;margin-top:.25pt;width:64.5pt;height:18pt;z-index: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">
                <v:stroke endarrow="block"/>
              </v:shape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0"/>
      </w:tblGrid>
      <w:tr w:rsidR="00E70B8E" w:rsidRPr="00DF6DF4" w:rsidTr="008D7A2D">
        <w:tc>
          <w:tcPr>
            <w:tcW w:w="9570" w:type="dxa"/>
          </w:tcPr>
          <w:p w:rsidR="00E70B8E" w:rsidRDefault="00E70B8E" w:rsidP="00E70B8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CE7815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бюджетное учреждение (далее-ФГБУ) </w:t>
            </w: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CE7815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0B8E" w:rsidRPr="00CE7815" w:rsidRDefault="00E70B8E" w:rsidP="00E70B8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CE7815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центр, выполняющий </w:t>
            </w:r>
            <w:proofErr w:type="spellStart"/>
            <w:r w:rsidRPr="00CE7815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кохлеарную</w:t>
            </w:r>
            <w:proofErr w:type="spellEnd"/>
            <w:r w:rsidRPr="00CE7815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 имплантацию</w:t>
            </w:r>
          </w:p>
          <w:p w:rsidR="00E70B8E" w:rsidRDefault="00E70B8E" w:rsidP="00E70B8E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П</w:t>
            </w:r>
            <w:r w:rsidRPr="000C5FD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одключение речевого процессора</w:t>
            </w: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 и первичная настройка речевого процессора </w:t>
            </w:r>
          </w:p>
          <w:p w:rsidR="00E70B8E" w:rsidRPr="00CE7815" w:rsidRDefault="00E70B8E" w:rsidP="00E70B8E">
            <w:pPr>
              <w:pStyle w:val="Style1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(через 1-1,5 месяца после КИ)</w:t>
            </w:r>
            <w:r w:rsidRPr="00CE7815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E70B8E" w:rsidRDefault="00E70B8E" w:rsidP="009C66BD">
      <w:r w:rsidRPr="00DF6DF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5C78513" wp14:editId="4248EACA">
                <wp:simplePos x="0" y="0"/>
                <wp:positionH relativeFrom="column">
                  <wp:posOffset>3110865</wp:posOffset>
                </wp:positionH>
                <wp:positionV relativeFrom="paragraph">
                  <wp:posOffset>9525</wp:posOffset>
                </wp:positionV>
                <wp:extent cx="819150" cy="228600"/>
                <wp:effectExtent l="0" t="0" r="76200" b="7620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915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C0D3C" id="AutoShape 5" o:spid="_x0000_s1026" type="#_x0000_t32" style="position:absolute;margin-left:244.95pt;margin-top:.75pt;width:64.5pt;height:1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">
                <v:stroke endarrow="block"/>
              </v:shape>
            </w:pict>
          </mc:Fallback>
        </mc:AlternateContent>
      </w:r>
      <w:r w:rsidRPr="00DF6DF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2642CC4" wp14:editId="58160576">
                <wp:simplePos x="0" y="0"/>
                <wp:positionH relativeFrom="column">
                  <wp:posOffset>2148205</wp:posOffset>
                </wp:positionH>
                <wp:positionV relativeFrom="paragraph">
                  <wp:posOffset>8255</wp:posOffset>
                </wp:positionV>
                <wp:extent cx="962025" cy="200025"/>
                <wp:effectExtent l="38100" t="0" r="28575" b="85725"/>
                <wp:wrapNone/>
                <wp:docPr id="1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2025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A25E3" id="AutoShape 5" o:spid="_x0000_s1026" type="#_x0000_t32" style="position:absolute;margin-left:169.15pt;margin-top:.65pt;width:75.75pt;height:15.7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">
                <v:stroke endarrow="block"/>
              </v:shape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500"/>
      </w:tblGrid>
      <w:tr w:rsidR="00CE7815" w:rsidRPr="00DF6DF4" w:rsidTr="00CE7815">
        <w:tc>
          <w:tcPr>
            <w:tcW w:w="5070" w:type="dxa"/>
          </w:tcPr>
          <w:p w:rsidR="00A53B14" w:rsidRDefault="00CE7815" w:rsidP="00A53B14">
            <w:pPr>
              <w:pStyle w:val="Style6"/>
              <w:widowControl/>
              <w:spacing w:line="238" w:lineRule="exact"/>
              <w:jc w:val="center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r w:rsidRPr="00DF6DF4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 xml:space="preserve">Краевой </w:t>
            </w:r>
            <w:proofErr w:type="spellStart"/>
            <w:r w:rsidRPr="00DF6DF4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сурдологический</w:t>
            </w:r>
            <w:proofErr w:type="spellEnd"/>
            <w:r w:rsidRPr="00DF6DF4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 xml:space="preserve"> центр </w:t>
            </w:r>
          </w:p>
          <w:p w:rsidR="00CE7815" w:rsidRPr="00DF6DF4" w:rsidRDefault="00CE7815" w:rsidP="00A53B14">
            <w:pPr>
              <w:pStyle w:val="Style6"/>
              <w:widowControl/>
              <w:spacing w:line="238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DF4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 xml:space="preserve">(г. </w:t>
            </w:r>
            <w:r w:rsidRPr="00DF6DF4">
              <w:rPr>
                <w:rFonts w:ascii="Times New Roman" w:hAnsi="Times New Roman" w:cs="Times New Roman"/>
                <w:b/>
              </w:rPr>
              <w:t>Хабаровск</w:t>
            </w:r>
            <w:r w:rsidRPr="00DF6DF4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00" w:type="dxa"/>
          </w:tcPr>
          <w:p w:rsidR="00867589" w:rsidRDefault="00CE7815" w:rsidP="00867589">
            <w:pPr>
              <w:pStyle w:val="Style6"/>
              <w:widowControl/>
              <w:spacing w:line="238" w:lineRule="exact"/>
              <w:ind w:left="-108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6DF4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Сурдологический</w:t>
            </w:r>
            <w:proofErr w:type="spellEnd"/>
            <w:r w:rsidRPr="00DF6DF4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 кабинет </w:t>
            </w:r>
          </w:p>
          <w:p w:rsidR="00CE7815" w:rsidRPr="00DF6DF4" w:rsidRDefault="00867589" w:rsidP="00A53B14">
            <w:pPr>
              <w:pStyle w:val="Style6"/>
              <w:widowControl/>
              <w:spacing w:line="238" w:lineRule="exact"/>
              <w:ind w:left="-108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(</w:t>
            </w:r>
            <w:r w:rsidR="00A53B14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г. Комсомольск-на-Амуре</w:t>
            </w: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67589" w:rsidRPr="00DF6DF4" w:rsidTr="003B2B6F">
        <w:tc>
          <w:tcPr>
            <w:tcW w:w="9570" w:type="dxa"/>
            <w:gridSpan w:val="2"/>
          </w:tcPr>
          <w:p w:rsidR="00867589" w:rsidRPr="00867589" w:rsidRDefault="00867589" w:rsidP="00A53B14">
            <w:pPr>
              <w:pStyle w:val="Style1"/>
              <w:widowControl/>
              <w:spacing w:before="29" w:line="238" w:lineRule="exact"/>
              <w:ind w:left="-142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867589">
              <w:rPr>
                <w:rStyle w:val="FontStyle12"/>
                <w:rFonts w:ascii="Times New Roman" w:hAnsi="Times New Roman" w:cs="Times New Roman"/>
                <w:sz w:val="24"/>
              </w:rPr>
              <w:t xml:space="preserve">Осуществление </w:t>
            </w:r>
            <w:r w:rsidR="00A53B14">
              <w:rPr>
                <w:rStyle w:val="FontStyle12"/>
                <w:rFonts w:ascii="Times New Roman" w:hAnsi="Times New Roman" w:cs="Times New Roman"/>
                <w:sz w:val="24"/>
              </w:rPr>
              <w:t xml:space="preserve">диспансерного </w:t>
            </w:r>
            <w:r w:rsidRPr="00867589">
              <w:rPr>
                <w:rStyle w:val="FontStyle12"/>
                <w:rFonts w:ascii="Times New Roman" w:hAnsi="Times New Roman" w:cs="Times New Roman"/>
                <w:sz w:val="24"/>
              </w:rPr>
              <w:t>наблюдения пациента с нарушением слуха после подключения речевого процессора. Получение направления на проведение реабилитации, замены речевого процессора (через пять лет после подключения).</w:t>
            </w:r>
          </w:p>
        </w:tc>
      </w:tr>
    </w:tbl>
    <w:p w:rsidR="009C66BD" w:rsidRPr="00DF6DF4" w:rsidRDefault="00C97635" w:rsidP="009C66B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3155366</wp:posOffset>
                </wp:positionH>
                <wp:positionV relativeFrom="paragraph">
                  <wp:posOffset>1270</wp:posOffset>
                </wp:positionV>
                <wp:extent cx="0" cy="241402"/>
                <wp:effectExtent l="76200" t="0" r="57150" b="6350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140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389A4" id="Прямая со стрелкой 18" o:spid="_x0000_s1026" type="#_x0000_t32" style="position:absolute;margin-left:248.45pt;margin-top:.1pt;width:0;height:19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" strokecolor="black [3213]">
                <v:stroke endarrow="block"/>
              </v:shape>
            </w:pict>
          </mc:Fallback>
        </mc:AlternateContent>
      </w:r>
      <w:r w:rsidR="00704B86" w:rsidRPr="00DF6DF4">
        <w:rPr>
          <w:noProof/>
          <w:lang w:eastAsia="ru-RU"/>
        </w:rPr>
        <w:t xml:space="preserve"> 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085"/>
        <w:gridCol w:w="1985"/>
        <w:gridCol w:w="4536"/>
      </w:tblGrid>
      <w:tr w:rsidR="00C97635" w:rsidRPr="00A53B14" w:rsidTr="00C97635">
        <w:trPr>
          <w:trHeight w:val="233"/>
        </w:trPr>
        <w:tc>
          <w:tcPr>
            <w:tcW w:w="9606" w:type="dxa"/>
            <w:gridSpan w:val="3"/>
          </w:tcPr>
          <w:p w:rsidR="00C97635" w:rsidRPr="00A53B14" w:rsidRDefault="00C97635" w:rsidP="00C97635">
            <w:pPr>
              <w:spacing w:line="240" w:lineRule="exact"/>
              <w:jc w:val="center"/>
              <w:rPr>
                <w:b/>
                <w:sz w:val="24"/>
                <w:szCs w:val="20"/>
              </w:rPr>
            </w:pPr>
            <w:r w:rsidRPr="00DF6DF4">
              <w:rPr>
                <w:rFonts w:ascii="Times New Roman" w:hAnsi="Times New Roman" w:cs="Times New Roman"/>
                <w:b/>
                <w:sz w:val="24"/>
                <w:szCs w:val="24"/>
              </w:rPr>
              <w:t>Реабилитационное лечение</w:t>
            </w:r>
          </w:p>
        </w:tc>
      </w:tr>
      <w:tr w:rsidR="00232F37" w:rsidRPr="00A53B14" w:rsidTr="001F7CEF">
        <w:trPr>
          <w:trHeight w:val="550"/>
        </w:trPr>
        <w:tc>
          <w:tcPr>
            <w:tcW w:w="3085" w:type="dxa"/>
          </w:tcPr>
          <w:p w:rsidR="00232F37" w:rsidRPr="00232F37" w:rsidRDefault="00232F37" w:rsidP="00232F3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232F37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Краевой </w:t>
            </w:r>
            <w:proofErr w:type="spellStart"/>
            <w:r w:rsidRPr="00232F37">
              <w:rPr>
                <w:rFonts w:ascii="Times New Roman" w:hAnsi="Times New Roman" w:cs="Times New Roman"/>
                <w:b/>
                <w:sz w:val="24"/>
                <w:szCs w:val="20"/>
              </w:rPr>
              <w:t>сурдологический</w:t>
            </w:r>
            <w:proofErr w:type="spellEnd"/>
            <w:r w:rsidRPr="00232F37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центр (г. Хабаровск)</w:t>
            </w:r>
          </w:p>
        </w:tc>
        <w:tc>
          <w:tcPr>
            <w:tcW w:w="1985" w:type="dxa"/>
          </w:tcPr>
          <w:p w:rsidR="00232F37" w:rsidRPr="00A53B14" w:rsidRDefault="00232F37" w:rsidP="00232F37">
            <w:pPr>
              <w:pStyle w:val="Style1"/>
              <w:widowControl/>
              <w:spacing w:before="22" w:line="240" w:lineRule="exact"/>
              <w:jc w:val="both"/>
              <w:rPr>
                <w:szCs w:val="20"/>
              </w:rPr>
            </w:pPr>
            <w:r w:rsidRPr="00A53B14">
              <w:rPr>
                <w:rStyle w:val="FontStyle11"/>
                <w:rFonts w:ascii="Times New Roman" w:hAnsi="Times New Roman" w:cs="Times New Roman"/>
                <w:sz w:val="24"/>
              </w:rPr>
              <w:t xml:space="preserve">ФГБУ, где выполнялась </w:t>
            </w:r>
            <w:r>
              <w:rPr>
                <w:rStyle w:val="FontStyle11"/>
                <w:rFonts w:ascii="Times New Roman" w:hAnsi="Times New Roman" w:cs="Times New Roman"/>
                <w:sz w:val="24"/>
              </w:rPr>
              <w:t>КИ</w:t>
            </w:r>
          </w:p>
        </w:tc>
        <w:tc>
          <w:tcPr>
            <w:tcW w:w="4536" w:type="dxa"/>
          </w:tcPr>
          <w:p w:rsidR="00232F37" w:rsidRPr="00A53B14" w:rsidRDefault="00232F37" w:rsidP="00EA121B">
            <w:pPr>
              <w:spacing w:line="240" w:lineRule="exact"/>
              <w:rPr>
                <w:rFonts w:ascii="Times New Roman" w:hAnsi="Times New Roman" w:cs="Times New Roman"/>
                <w:sz w:val="24"/>
                <w:szCs w:val="20"/>
              </w:rPr>
            </w:pPr>
            <w:r w:rsidRPr="00A53B14">
              <w:rPr>
                <w:rFonts w:ascii="Times New Roman" w:hAnsi="Times New Roman" w:cs="Times New Roman"/>
                <w:b/>
                <w:sz w:val="24"/>
                <w:szCs w:val="20"/>
              </w:rPr>
              <w:t>ФГБУ «Центр реабилитации (для детей с нарушением слуха)»</w:t>
            </w:r>
            <w:r w:rsidR="00C97635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 w:rsidRPr="00A53B14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Минздрава России </w:t>
            </w:r>
          </w:p>
        </w:tc>
      </w:tr>
      <w:tr w:rsidR="00232F37" w:rsidRPr="00A53B14" w:rsidTr="001F7CEF">
        <w:trPr>
          <w:trHeight w:val="412"/>
        </w:trPr>
        <w:tc>
          <w:tcPr>
            <w:tcW w:w="3085" w:type="dxa"/>
          </w:tcPr>
          <w:p w:rsidR="00232F37" w:rsidRPr="00232F37" w:rsidRDefault="00232F37" w:rsidP="00232F3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A53B14">
              <w:rPr>
                <w:rFonts w:ascii="Times New Roman" w:hAnsi="Times New Roman" w:cs="Times New Roman"/>
                <w:sz w:val="24"/>
                <w:szCs w:val="20"/>
              </w:rPr>
              <w:t>медицинская реабилитация</w:t>
            </w:r>
          </w:p>
        </w:tc>
        <w:tc>
          <w:tcPr>
            <w:tcW w:w="6521" w:type="dxa"/>
            <w:gridSpan w:val="2"/>
          </w:tcPr>
          <w:p w:rsidR="00232F37" w:rsidRPr="00A53B14" w:rsidRDefault="00232F37" w:rsidP="00161A4B">
            <w:pPr>
              <w:spacing w:line="240" w:lineRule="exact"/>
              <w:rPr>
                <w:sz w:val="24"/>
                <w:szCs w:val="20"/>
              </w:rPr>
            </w:pPr>
            <w:r w:rsidRPr="00A53B14">
              <w:rPr>
                <w:rFonts w:ascii="Times New Roman" w:hAnsi="Times New Roman" w:cs="Times New Roman"/>
                <w:sz w:val="24"/>
                <w:szCs w:val="20"/>
              </w:rPr>
              <w:t xml:space="preserve">медицинская реабилитация, в том числе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настройка и </w:t>
            </w:r>
            <w:r w:rsidRPr="00A53B14">
              <w:rPr>
                <w:rFonts w:ascii="Times New Roman" w:hAnsi="Times New Roman" w:cs="Times New Roman"/>
                <w:sz w:val="24"/>
                <w:szCs w:val="20"/>
              </w:rPr>
              <w:t xml:space="preserve">замена речевого процессора </w:t>
            </w:r>
            <w:r w:rsidR="00161A4B">
              <w:rPr>
                <w:rFonts w:ascii="Times New Roman" w:hAnsi="Times New Roman" w:cs="Times New Roman"/>
                <w:sz w:val="24"/>
                <w:szCs w:val="20"/>
              </w:rPr>
              <w:t>КИ</w:t>
            </w:r>
            <w:r w:rsidRPr="00A53B14"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</w:tc>
      </w:tr>
    </w:tbl>
    <w:p w:rsidR="00A53B14" w:rsidRPr="00DF6DF4" w:rsidRDefault="00A53B14" w:rsidP="001F7CEF"/>
    <w:sectPr w:rsidR="00A53B14" w:rsidRPr="00DF6DF4" w:rsidSect="00DF6DF4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6BD"/>
    <w:rsid w:val="000002E1"/>
    <w:rsid w:val="00050B4E"/>
    <w:rsid w:val="00081CDF"/>
    <w:rsid w:val="00086091"/>
    <w:rsid w:val="000A1867"/>
    <w:rsid w:val="000C5FD7"/>
    <w:rsid w:val="00150ADB"/>
    <w:rsid w:val="00161A4B"/>
    <w:rsid w:val="001663AA"/>
    <w:rsid w:val="00167CD9"/>
    <w:rsid w:val="0017229F"/>
    <w:rsid w:val="001B1C79"/>
    <w:rsid w:val="001F095B"/>
    <w:rsid w:val="001F5FE9"/>
    <w:rsid w:val="001F7CEF"/>
    <w:rsid w:val="0022195A"/>
    <w:rsid w:val="00222E05"/>
    <w:rsid w:val="00224257"/>
    <w:rsid w:val="00232F37"/>
    <w:rsid w:val="002461AC"/>
    <w:rsid w:val="002771E8"/>
    <w:rsid w:val="002827E7"/>
    <w:rsid w:val="00287732"/>
    <w:rsid w:val="00294FB5"/>
    <w:rsid w:val="002B2EB7"/>
    <w:rsid w:val="002F5DD2"/>
    <w:rsid w:val="00400647"/>
    <w:rsid w:val="00462205"/>
    <w:rsid w:val="004776A6"/>
    <w:rsid w:val="004A01DD"/>
    <w:rsid w:val="004C2498"/>
    <w:rsid w:val="004F2108"/>
    <w:rsid w:val="005035AD"/>
    <w:rsid w:val="005223CF"/>
    <w:rsid w:val="00542FBC"/>
    <w:rsid w:val="005C2070"/>
    <w:rsid w:val="005D74EC"/>
    <w:rsid w:val="00636C02"/>
    <w:rsid w:val="00637FAA"/>
    <w:rsid w:val="00683B08"/>
    <w:rsid w:val="00692E28"/>
    <w:rsid w:val="00695087"/>
    <w:rsid w:val="006C25D3"/>
    <w:rsid w:val="006C3672"/>
    <w:rsid w:val="006E2DBF"/>
    <w:rsid w:val="00702F61"/>
    <w:rsid w:val="00704B86"/>
    <w:rsid w:val="007139F2"/>
    <w:rsid w:val="00713C94"/>
    <w:rsid w:val="007162F9"/>
    <w:rsid w:val="00725E08"/>
    <w:rsid w:val="00764E41"/>
    <w:rsid w:val="00783ABF"/>
    <w:rsid w:val="007A2193"/>
    <w:rsid w:val="007A2C6D"/>
    <w:rsid w:val="007D4DEE"/>
    <w:rsid w:val="007E03CC"/>
    <w:rsid w:val="007E0B09"/>
    <w:rsid w:val="00867589"/>
    <w:rsid w:val="00883648"/>
    <w:rsid w:val="00885998"/>
    <w:rsid w:val="008B1DC4"/>
    <w:rsid w:val="008B2F12"/>
    <w:rsid w:val="008C6205"/>
    <w:rsid w:val="008D10C3"/>
    <w:rsid w:val="008F680F"/>
    <w:rsid w:val="009273C9"/>
    <w:rsid w:val="009C66BD"/>
    <w:rsid w:val="009D1D8A"/>
    <w:rsid w:val="00A36290"/>
    <w:rsid w:val="00A53B14"/>
    <w:rsid w:val="00A602E9"/>
    <w:rsid w:val="00AE5CE9"/>
    <w:rsid w:val="00AF249E"/>
    <w:rsid w:val="00AF37F2"/>
    <w:rsid w:val="00AF64CE"/>
    <w:rsid w:val="00B363C4"/>
    <w:rsid w:val="00B532BA"/>
    <w:rsid w:val="00C82EC5"/>
    <w:rsid w:val="00C97635"/>
    <w:rsid w:val="00CA687C"/>
    <w:rsid w:val="00CE7815"/>
    <w:rsid w:val="00CE7CFD"/>
    <w:rsid w:val="00D034C1"/>
    <w:rsid w:val="00D369D0"/>
    <w:rsid w:val="00D36ABE"/>
    <w:rsid w:val="00DA0C1F"/>
    <w:rsid w:val="00DE0CB1"/>
    <w:rsid w:val="00DF6DF4"/>
    <w:rsid w:val="00E57032"/>
    <w:rsid w:val="00E572F4"/>
    <w:rsid w:val="00E70B8E"/>
    <w:rsid w:val="00E82E90"/>
    <w:rsid w:val="00EA05B5"/>
    <w:rsid w:val="00EA121B"/>
    <w:rsid w:val="00EA3A65"/>
    <w:rsid w:val="00EA7B21"/>
    <w:rsid w:val="00EB620C"/>
    <w:rsid w:val="00EE583A"/>
    <w:rsid w:val="00F0791F"/>
    <w:rsid w:val="00F2337A"/>
    <w:rsid w:val="00F46A16"/>
    <w:rsid w:val="00F5434A"/>
    <w:rsid w:val="00FA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D60A61-BCB5-4D92-A1E7-D4A2F6986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66BD"/>
    <w:pPr>
      <w:ind w:firstLine="0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9C66BD"/>
    <w:pPr>
      <w:widowControl w:val="0"/>
      <w:autoSpaceDE w:val="0"/>
      <w:autoSpaceDN w:val="0"/>
      <w:adjustRightInd w:val="0"/>
      <w:spacing w:line="240" w:lineRule="exact"/>
      <w:ind w:firstLine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9C66BD"/>
    <w:rPr>
      <w:rFonts w:ascii="Arial" w:hAnsi="Arial" w:cs="Arial"/>
      <w:sz w:val="20"/>
      <w:szCs w:val="20"/>
    </w:rPr>
  </w:style>
  <w:style w:type="paragraph" w:customStyle="1" w:styleId="Style6">
    <w:name w:val="Style6"/>
    <w:basedOn w:val="a"/>
    <w:uiPriority w:val="99"/>
    <w:rsid w:val="009C66BD"/>
    <w:pPr>
      <w:widowControl w:val="0"/>
      <w:autoSpaceDE w:val="0"/>
      <w:autoSpaceDN w:val="0"/>
      <w:adjustRightInd w:val="0"/>
      <w:spacing w:line="281" w:lineRule="exact"/>
      <w:ind w:firstLine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C66BD"/>
    <w:rPr>
      <w:rFonts w:ascii="Arial" w:hAnsi="Arial" w:cs="Arial"/>
      <w:b/>
      <w:bCs/>
      <w:sz w:val="20"/>
      <w:szCs w:val="20"/>
    </w:rPr>
  </w:style>
  <w:style w:type="paragraph" w:customStyle="1" w:styleId="Style1">
    <w:name w:val="Style1"/>
    <w:basedOn w:val="a"/>
    <w:uiPriority w:val="99"/>
    <w:rsid w:val="009C66BD"/>
    <w:pPr>
      <w:widowControl w:val="0"/>
      <w:autoSpaceDE w:val="0"/>
      <w:autoSpaceDN w:val="0"/>
      <w:adjustRightInd w:val="0"/>
      <w:spacing w:line="245" w:lineRule="exact"/>
      <w:ind w:firstLine="0"/>
      <w:jc w:val="center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C66BD"/>
    <w:pPr>
      <w:widowControl w:val="0"/>
      <w:autoSpaceDE w:val="0"/>
      <w:autoSpaceDN w:val="0"/>
      <w:adjustRightInd w:val="0"/>
      <w:spacing w:line="245" w:lineRule="exact"/>
      <w:ind w:firstLine="0"/>
      <w:jc w:val="center"/>
    </w:pPr>
    <w:rPr>
      <w:rFonts w:ascii="Arial" w:eastAsiaTheme="minorEastAsia" w:hAnsi="Arial" w:cs="Arial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semiHidden/>
    <w:unhideWhenUsed/>
    <w:rsid w:val="009C66BD"/>
    <w:pPr>
      <w:tabs>
        <w:tab w:val="center" w:pos="4677"/>
        <w:tab w:val="right" w:pos="9355"/>
      </w:tabs>
      <w:ind w:firstLine="0"/>
    </w:pPr>
    <w:rPr>
      <w:rFonts w:asciiTheme="minorHAnsi" w:hAnsiTheme="minorHAnsi" w:cstheme="minorBidi"/>
      <w:sz w:val="22"/>
      <w:szCs w:val="22"/>
    </w:rPr>
  </w:style>
  <w:style w:type="character" w:customStyle="1" w:styleId="a5">
    <w:name w:val="Нижний колонтитул Знак"/>
    <w:basedOn w:val="a0"/>
    <w:link w:val="a4"/>
    <w:uiPriority w:val="99"/>
    <w:semiHidden/>
    <w:rsid w:val="009C66BD"/>
    <w:rPr>
      <w:rFonts w:asciiTheme="minorHAnsi" w:hAnsiTheme="minorHAnsi" w:cstheme="minorBid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9C66B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66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1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pty</dc:creator>
  <cp:lastModifiedBy>Карташев Константин Викторович</cp:lastModifiedBy>
  <cp:revision>8</cp:revision>
  <cp:lastPrinted>2017-01-17T06:14:00Z</cp:lastPrinted>
  <dcterms:created xsi:type="dcterms:W3CDTF">2017-01-17T22:36:00Z</dcterms:created>
  <dcterms:modified xsi:type="dcterms:W3CDTF">2017-01-17T23:17:00Z</dcterms:modified>
</cp:coreProperties>
</file>